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5A63" w14:textId="28551C52" w:rsidR="000055DD" w:rsidRPr="0024657A" w:rsidRDefault="00954891" w:rsidP="00091162">
      <w:pPr>
        <w:pStyle w:val="Styl1"/>
        <w:ind w:left="2832" w:firstLine="708"/>
        <w:jc w:val="both"/>
        <w:rPr>
          <w:rStyle w:val="Siln"/>
          <w:rFonts w:ascii="Calibri" w:hAnsi="Calibri" w:cs="Calibri"/>
          <w:i w:val="0"/>
          <w:iCs w:val="0"/>
          <w:caps/>
          <w:color w:val="C00000"/>
          <w:sz w:val="44"/>
          <w:szCs w:val="44"/>
        </w:rPr>
      </w:pPr>
      <w:r w:rsidRPr="0024657A">
        <w:rPr>
          <w:rStyle w:val="Siln"/>
          <w:rFonts w:ascii="Calibri" w:hAnsi="Calibri" w:cs="Calibri"/>
          <w:b/>
          <w:bCs w:val="0"/>
          <w:i w:val="0"/>
          <w:iCs w:val="0"/>
          <w:caps/>
          <w:color w:val="C00000"/>
          <w:sz w:val="44"/>
          <w:szCs w:val="44"/>
        </w:rPr>
        <w:t>V</w:t>
      </w:r>
      <w:r w:rsidR="0024657A" w:rsidRPr="0024657A">
        <w:rPr>
          <w:rStyle w:val="Siln"/>
          <w:rFonts w:ascii="Calibri" w:hAnsi="Calibri" w:cs="Calibri"/>
          <w:b/>
          <w:bCs w:val="0"/>
          <w:i w:val="0"/>
          <w:iCs w:val="0"/>
          <w:caps/>
          <w:color w:val="C00000"/>
          <w:sz w:val="44"/>
          <w:szCs w:val="44"/>
        </w:rPr>
        <w:t> </w:t>
      </w:r>
      <w:r w:rsidRPr="0024657A">
        <w:rPr>
          <w:rStyle w:val="Siln"/>
          <w:rFonts w:ascii="Calibri" w:hAnsi="Calibri" w:cs="Calibri"/>
          <w:b/>
          <w:bCs w:val="0"/>
          <w:i w:val="0"/>
          <w:iCs w:val="0"/>
          <w:color w:val="C00000"/>
          <w:sz w:val="44"/>
          <w:szCs w:val="44"/>
        </w:rPr>
        <w:t>i</w:t>
      </w:r>
      <w:r w:rsidR="0024657A" w:rsidRPr="0024657A">
        <w:rPr>
          <w:rStyle w:val="Siln"/>
          <w:rFonts w:ascii="Calibri" w:hAnsi="Calibri" w:cs="Calibri"/>
          <w:b/>
          <w:bCs w:val="0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Style w:val="Siln"/>
          <w:rFonts w:ascii="Calibri" w:hAnsi="Calibri" w:cs="Calibri"/>
          <w:b/>
          <w:bCs w:val="0"/>
          <w:i w:val="0"/>
          <w:iCs w:val="0"/>
          <w:color w:val="C00000"/>
          <w:sz w:val="44"/>
          <w:szCs w:val="44"/>
        </w:rPr>
        <w:t>z</w:t>
      </w:r>
      <w:r w:rsidR="0024657A" w:rsidRPr="0024657A">
        <w:rPr>
          <w:rStyle w:val="Siln"/>
          <w:rFonts w:ascii="Calibri" w:hAnsi="Calibri" w:cs="Calibri"/>
          <w:b/>
          <w:bCs w:val="0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Style w:val="Siln"/>
          <w:rFonts w:ascii="Calibri" w:hAnsi="Calibri" w:cs="Calibri"/>
          <w:b/>
          <w:bCs w:val="0"/>
          <w:i w:val="0"/>
          <w:iCs w:val="0"/>
          <w:color w:val="C00000"/>
          <w:sz w:val="44"/>
          <w:szCs w:val="44"/>
        </w:rPr>
        <w:t>e</w:t>
      </w:r>
    </w:p>
    <w:p w14:paraId="5C354212" w14:textId="530C7FA2" w:rsidR="00954891" w:rsidRDefault="000055DD" w:rsidP="00954891">
      <w:pPr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Chceme b</w:t>
      </w:r>
      <w:r w:rsidR="00954891" w:rsidRPr="0024657A">
        <w:rPr>
          <w:rFonts w:ascii="Calibri" w:hAnsi="Calibri" w:cs="Calibri"/>
          <w:sz w:val="22"/>
          <w:szCs w:val="22"/>
        </w:rPr>
        <w:t>ýt gynekologickou ordinací, která ženám poskytuje odbornou péči</w:t>
      </w:r>
      <w:r w:rsidR="00091162">
        <w:rPr>
          <w:rFonts w:ascii="Calibri" w:hAnsi="Calibri" w:cs="Calibri"/>
          <w:sz w:val="22"/>
          <w:szCs w:val="22"/>
        </w:rPr>
        <w:t xml:space="preserve"> </w:t>
      </w:r>
      <w:r w:rsidR="00954891" w:rsidRPr="0024657A">
        <w:rPr>
          <w:rFonts w:ascii="Calibri" w:hAnsi="Calibri" w:cs="Calibri"/>
          <w:sz w:val="22"/>
          <w:szCs w:val="22"/>
        </w:rPr>
        <w:t>v</w:t>
      </w:r>
      <w:r w:rsidR="007F547A">
        <w:rPr>
          <w:rFonts w:ascii="Calibri" w:hAnsi="Calibri" w:cs="Calibri"/>
          <w:sz w:val="22"/>
          <w:szCs w:val="22"/>
        </w:rPr>
        <w:t> </w:t>
      </w:r>
      <w:r w:rsidR="00954891" w:rsidRPr="0024657A">
        <w:rPr>
          <w:rFonts w:ascii="Calibri" w:hAnsi="Calibri" w:cs="Calibri"/>
          <w:sz w:val="22"/>
          <w:szCs w:val="22"/>
        </w:rPr>
        <w:t>bezpečném</w:t>
      </w:r>
      <w:r w:rsidR="007F547A">
        <w:rPr>
          <w:rFonts w:ascii="Calibri" w:hAnsi="Calibri" w:cs="Calibri"/>
          <w:sz w:val="22"/>
          <w:szCs w:val="22"/>
        </w:rPr>
        <w:t xml:space="preserve"> a respektujícím </w:t>
      </w:r>
      <w:r w:rsidR="00954891" w:rsidRPr="0024657A">
        <w:rPr>
          <w:rFonts w:ascii="Calibri" w:hAnsi="Calibri" w:cs="Calibri"/>
          <w:sz w:val="22"/>
          <w:szCs w:val="22"/>
        </w:rPr>
        <w:t>prostředí po celý jejich život – od dospívání</w:t>
      </w:r>
      <w:r w:rsidR="00091162">
        <w:rPr>
          <w:rFonts w:ascii="Calibri" w:hAnsi="Calibri" w:cs="Calibri"/>
          <w:sz w:val="22"/>
          <w:szCs w:val="22"/>
        </w:rPr>
        <w:t>, přes těhotenství</w:t>
      </w:r>
      <w:r w:rsidR="00954891" w:rsidRPr="0024657A">
        <w:rPr>
          <w:rFonts w:ascii="Calibri" w:hAnsi="Calibri" w:cs="Calibri"/>
          <w:sz w:val="22"/>
          <w:szCs w:val="22"/>
        </w:rPr>
        <w:t xml:space="preserve"> až po menopauzu a dále.</w:t>
      </w:r>
    </w:p>
    <w:p w14:paraId="42BBC2E8" w14:textId="77777777" w:rsidR="00091162" w:rsidRPr="0024657A" w:rsidRDefault="00091162" w:rsidP="00954891">
      <w:pPr>
        <w:rPr>
          <w:rFonts w:ascii="Calibri" w:hAnsi="Calibri" w:cs="Calibri"/>
          <w:sz w:val="22"/>
          <w:szCs w:val="22"/>
        </w:rPr>
      </w:pPr>
    </w:p>
    <w:p w14:paraId="4D06C7F3" w14:textId="1BF65AC6" w:rsidR="000055DD" w:rsidRPr="0024657A" w:rsidRDefault="00954891" w:rsidP="003A0878">
      <w:pPr>
        <w:pStyle w:val="Styl1"/>
        <w:rPr>
          <w:rFonts w:ascii="Calibri" w:hAnsi="Calibri" w:cs="Calibri"/>
          <w:i w:val="0"/>
          <w:iCs w:val="0"/>
          <w:color w:val="C00000"/>
          <w:sz w:val="44"/>
          <w:szCs w:val="44"/>
        </w:rPr>
      </w:pP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P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o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s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 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l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á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n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í</w:t>
      </w:r>
    </w:p>
    <w:p w14:paraId="46B863C6" w14:textId="0FBF9D6E" w:rsidR="000055DD" w:rsidRDefault="003A0878" w:rsidP="000055DD">
      <w:pPr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Pomáhat ženám aktivně pečovat o své zdraví a podporovat jejich informovanost v oblasti ženského zdraví a reprodukce a p</w:t>
      </w:r>
      <w:r w:rsidR="000055DD" w:rsidRPr="0024657A">
        <w:rPr>
          <w:rFonts w:ascii="Calibri" w:hAnsi="Calibri" w:cs="Calibri"/>
          <w:sz w:val="22"/>
          <w:szCs w:val="22"/>
        </w:rPr>
        <w:t>oskytovat komplexní</w:t>
      </w:r>
      <w:r w:rsidR="007F547A">
        <w:rPr>
          <w:rFonts w:ascii="Calibri" w:hAnsi="Calibri" w:cs="Calibri"/>
          <w:sz w:val="22"/>
          <w:szCs w:val="22"/>
        </w:rPr>
        <w:t xml:space="preserve"> </w:t>
      </w:r>
      <w:r w:rsidR="000055DD" w:rsidRPr="0024657A">
        <w:rPr>
          <w:rFonts w:ascii="Calibri" w:hAnsi="Calibri" w:cs="Calibri"/>
          <w:sz w:val="22"/>
          <w:szCs w:val="22"/>
        </w:rPr>
        <w:t>gynekologicko</w:t>
      </w:r>
      <w:r w:rsidR="00091162">
        <w:rPr>
          <w:rFonts w:ascii="Calibri" w:hAnsi="Calibri" w:cs="Calibri"/>
          <w:sz w:val="22"/>
          <w:szCs w:val="22"/>
        </w:rPr>
        <w:t>-porodnickou</w:t>
      </w:r>
      <w:r w:rsidR="000055DD" w:rsidRPr="0024657A">
        <w:rPr>
          <w:rFonts w:ascii="Calibri" w:hAnsi="Calibri" w:cs="Calibri"/>
          <w:sz w:val="22"/>
          <w:szCs w:val="22"/>
        </w:rPr>
        <w:t xml:space="preserve"> péči s důrazem na:</w:t>
      </w:r>
      <w:r w:rsidR="0024657A" w:rsidRPr="0024657A">
        <w:rPr>
          <w:rFonts w:ascii="Calibri" w:hAnsi="Calibri" w:cs="Calibri"/>
          <w:sz w:val="22"/>
          <w:szCs w:val="22"/>
        </w:rPr>
        <w:t xml:space="preserve"> </w:t>
      </w:r>
    </w:p>
    <w:p w14:paraId="48B8CA15" w14:textId="77777777" w:rsidR="0024657A" w:rsidRPr="0024657A" w:rsidRDefault="0024657A" w:rsidP="000055DD">
      <w:pPr>
        <w:rPr>
          <w:rFonts w:ascii="Calibri" w:hAnsi="Calibri" w:cs="Calibri"/>
          <w:sz w:val="22"/>
          <w:szCs w:val="22"/>
        </w:rPr>
      </w:pPr>
    </w:p>
    <w:p w14:paraId="44AA5497" w14:textId="2E58A4CB" w:rsidR="000055DD" w:rsidRPr="0024657A" w:rsidRDefault="000055DD" w:rsidP="000055D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gramStart"/>
      <w:r w:rsidRPr="0024657A">
        <w:rPr>
          <w:rFonts w:ascii="Calibri" w:hAnsi="Calibri" w:cs="Calibri"/>
          <w:sz w:val="22"/>
          <w:szCs w:val="22"/>
        </w:rPr>
        <w:t xml:space="preserve">individuální </w:t>
      </w:r>
      <w:r w:rsidR="00200F6E">
        <w:rPr>
          <w:rFonts w:ascii="Calibri" w:hAnsi="Calibri" w:cs="Calibri"/>
          <w:sz w:val="22"/>
          <w:szCs w:val="22"/>
        </w:rPr>
        <w:t xml:space="preserve"> </w:t>
      </w:r>
      <w:r w:rsidRPr="0024657A">
        <w:rPr>
          <w:rFonts w:ascii="Calibri" w:hAnsi="Calibri" w:cs="Calibri"/>
          <w:sz w:val="22"/>
          <w:szCs w:val="22"/>
        </w:rPr>
        <w:t>přístup</w:t>
      </w:r>
      <w:proofErr w:type="gramEnd"/>
      <w:r w:rsidRPr="0024657A">
        <w:rPr>
          <w:rFonts w:ascii="Calibri" w:hAnsi="Calibri" w:cs="Calibri"/>
          <w:sz w:val="22"/>
          <w:szCs w:val="22"/>
        </w:rPr>
        <w:t xml:space="preserve"> </w:t>
      </w:r>
    </w:p>
    <w:p w14:paraId="557C02BD" w14:textId="45458A35" w:rsidR="000055DD" w:rsidRPr="0024657A" w:rsidRDefault="000055DD" w:rsidP="000055D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 xml:space="preserve">srozumitelnou komunikaci </w:t>
      </w:r>
    </w:p>
    <w:p w14:paraId="1181FD5B" w14:textId="77777777" w:rsidR="000055DD" w:rsidRPr="0024657A" w:rsidRDefault="000055DD" w:rsidP="000055D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prevenci a včasnou diagnostiku</w:t>
      </w:r>
    </w:p>
    <w:p w14:paraId="42E146BA" w14:textId="77777777" w:rsidR="000055DD" w:rsidRPr="0024657A" w:rsidRDefault="000055DD" w:rsidP="000055D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podporu reprodukčního zdraví</w:t>
      </w:r>
    </w:p>
    <w:p w14:paraId="66725BE3" w14:textId="740F3907" w:rsidR="00954891" w:rsidRDefault="00E44611" w:rsidP="0095489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komplexní péči prenatální</w:t>
      </w:r>
    </w:p>
    <w:p w14:paraId="4DC4F6F4" w14:textId="4B47604D" w:rsidR="00091162" w:rsidRPr="0024657A" w:rsidRDefault="00E44611" w:rsidP="0095489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ochranu osobních údajů a informací.</w:t>
      </w:r>
    </w:p>
    <w:p w14:paraId="4C3C0BCD" w14:textId="544D1BA0" w:rsidR="00954891" w:rsidRPr="0024657A" w:rsidRDefault="00954891" w:rsidP="00954891">
      <w:pPr>
        <w:pStyle w:val="Styl1"/>
        <w:rPr>
          <w:rFonts w:ascii="Calibri" w:hAnsi="Calibri" w:cs="Calibri"/>
          <w:i w:val="0"/>
          <w:iCs w:val="0"/>
          <w:color w:val="C00000"/>
          <w:sz w:val="44"/>
          <w:szCs w:val="44"/>
        </w:rPr>
      </w:pP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S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 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t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r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a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t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e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g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i</w:t>
      </w:r>
      <w:r w:rsidR="0024657A"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 xml:space="preserve"> </w:t>
      </w:r>
      <w:r w:rsidRPr="0024657A">
        <w:rPr>
          <w:rFonts w:ascii="Calibri" w:hAnsi="Calibri" w:cs="Calibri"/>
          <w:i w:val="0"/>
          <w:iCs w:val="0"/>
          <w:color w:val="C00000"/>
          <w:sz w:val="44"/>
          <w:szCs w:val="44"/>
        </w:rPr>
        <w:t>e</w:t>
      </w:r>
    </w:p>
    <w:p w14:paraId="369D8660" w14:textId="7383F15D" w:rsidR="00954891" w:rsidRPr="0024657A" w:rsidRDefault="007F547A" w:rsidP="0024657A">
      <w:pPr>
        <w:numPr>
          <w:ilvl w:val="0"/>
          <w:numId w:val="3"/>
        </w:numPr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Vytváříme </w:t>
      </w:r>
      <w:r w:rsidR="00954891" w:rsidRPr="0024657A">
        <w:rPr>
          <w:rFonts w:ascii="Calibri" w:hAnsi="Calibri" w:cs="Calibri"/>
          <w:sz w:val="22"/>
          <w:szCs w:val="22"/>
        </w:rPr>
        <w:t>podmín</w:t>
      </w:r>
      <w:r>
        <w:rPr>
          <w:rFonts w:ascii="Calibri" w:hAnsi="Calibri" w:cs="Calibri"/>
          <w:sz w:val="22"/>
          <w:szCs w:val="22"/>
        </w:rPr>
        <w:t>ky</w:t>
      </w:r>
      <w:r w:rsidR="00954891" w:rsidRPr="0024657A">
        <w:rPr>
          <w:rFonts w:ascii="Calibri" w:hAnsi="Calibri" w:cs="Calibri"/>
          <w:sz w:val="22"/>
          <w:szCs w:val="22"/>
        </w:rPr>
        <w:t xml:space="preserve"> pro spokojenost pacient</w:t>
      </w:r>
      <w:r w:rsidR="0024657A" w:rsidRPr="0024657A">
        <w:rPr>
          <w:rFonts w:ascii="Calibri" w:hAnsi="Calibri" w:cs="Calibri"/>
          <w:sz w:val="22"/>
          <w:szCs w:val="22"/>
        </w:rPr>
        <w:t>ek</w:t>
      </w:r>
      <w:r w:rsidR="00954891" w:rsidRPr="0024657A">
        <w:rPr>
          <w:rFonts w:ascii="Calibri" w:hAnsi="Calibri" w:cs="Calibri"/>
          <w:sz w:val="22"/>
          <w:szCs w:val="22"/>
        </w:rPr>
        <w:t xml:space="preserve"> i personálu.</w:t>
      </w:r>
    </w:p>
    <w:p w14:paraId="5438CE9D" w14:textId="0C4658B8" w:rsidR="00954891" w:rsidRDefault="00974E51" w:rsidP="0024657A">
      <w:pPr>
        <w:numPr>
          <w:ilvl w:val="0"/>
          <w:numId w:val="3"/>
        </w:numPr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Dbáme pravidelné </w:t>
      </w:r>
      <w:r w:rsidR="000055DD" w:rsidRPr="0024657A">
        <w:rPr>
          <w:rFonts w:ascii="Calibri" w:hAnsi="Calibri" w:cs="Calibri"/>
          <w:sz w:val="22"/>
          <w:szCs w:val="22"/>
        </w:rPr>
        <w:t>vzdělávání lékařů i personálu</w:t>
      </w:r>
      <w:r w:rsidR="00E44611">
        <w:rPr>
          <w:rFonts w:ascii="Calibri" w:hAnsi="Calibri" w:cs="Calibri"/>
          <w:sz w:val="22"/>
          <w:szCs w:val="22"/>
        </w:rPr>
        <w:t>.</w:t>
      </w:r>
      <w:r w:rsidR="000055DD" w:rsidRPr="0024657A">
        <w:rPr>
          <w:rFonts w:ascii="Calibri" w:hAnsi="Calibri" w:cs="Calibri"/>
          <w:sz w:val="22"/>
          <w:szCs w:val="22"/>
        </w:rPr>
        <w:t xml:space="preserve"> </w:t>
      </w:r>
    </w:p>
    <w:p w14:paraId="34B65522" w14:textId="0594B78A" w:rsidR="00974E51" w:rsidRPr="00974E51" w:rsidRDefault="00461649" w:rsidP="00974E51">
      <w:pPr>
        <w:pStyle w:val="Odstavecseseznamem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 w:rsidRPr="00974E51">
        <w:rPr>
          <w:rFonts w:ascii="Calibri" w:hAnsi="Calibri" w:cs="Calibri"/>
          <w:sz w:val="22"/>
          <w:szCs w:val="22"/>
        </w:rPr>
        <w:t>Minimalizujeme rizika spojená s poskytováním zdravotní péče.</w:t>
      </w:r>
    </w:p>
    <w:p w14:paraId="26B44D24" w14:textId="01C65028" w:rsidR="00954891" w:rsidRPr="00974E51" w:rsidRDefault="00974E51" w:rsidP="00974E51">
      <w:pPr>
        <w:pStyle w:val="Odstavecseseznamem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 w:rsidRPr="00974E51">
        <w:rPr>
          <w:rFonts w:ascii="Calibri" w:hAnsi="Calibri" w:cs="Calibri"/>
          <w:sz w:val="22"/>
          <w:szCs w:val="22"/>
        </w:rPr>
        <w:t>Udržujeme m</w:t>
      </w:r>
      <w:r w:rsidR="00E674FF" w:rsidRPr="00974E51">
        <w:rPr>
          <w:rFonts w:ascii="Calibri" w:hAnsi="Calibri" w:cs="Calibri"/>
          <w:sz w:val="22"/>
          <w:szCs w:val="22"/>
        </w:rPr>
        <w:t>oderní,</w:t>
      </w:r>
      <w:r w:rsidR="003A0878" w:rsidRPr="00974E51">
        <w:rPr>
          <w:rFonts w:ascii="Calibri" w:hAnsi="Calibri" w:cs="Calibri"/>
          <w:sz w:val="22"/>
          <w:szCs w:val="22"/>
        </w:rPr>
        <w:t xml:space="preserve"> bezpečn</w:t>
      </w:r>
      <w:r w:rsidRPr="00974E51">
        <w:rPr>
          <w:rFonts w:ascii="Calibri" w:hAnsi="Calibri" w:cs="Calibri"/>
          <w:sz w:val="22"/>
          <w:szCs w:val="22"/>
        </w:rPr>
        <w:t>ou</w:t>
      </w:r>
      <w:r w:rsidR="003A0878" w:rsidRPr="00974E51">
        <w:rPr>
          <w:rFonts w:ascii="Calibri" w:hAnsi="Calibri" w:cs="Calibri"/>
          <w:sz w:val="22"/>
          <w:szCs w:val="22"/>
        </w:rPr>
        <w:t xml:space="preserve"> </w:t>
      </w:r>
      <w:r w:rsidR="00954891" w:rsidRPr="00974E51">
        <w:rPr>
          <w:rFonts w:ascii="Calibri" w:hAnsi="Calibri" w:cs="Calibri"/>
          <w:sz w:val="22"/>
          <w:szCs w:val="22"/>
        </w:rPr>
        <w:t xml:space="preserve">počítačová </w:t>
      </w:r>
      <w:r w:rsidR="0024657A" w:rsidRPr="00974E51">
        <w:rPr>
          <w:rFonts w:ascii="Calibri" w:hAnsi="Calibri" w:cs="Calibri"/>
          <w:sz w:val="22"/>
          <w:szCs w:val="22"/>
        </w:rPr>
        <w:t>infrastruktura</w:t>
      </w:r>
      <w:r w:rsidR="00E44611">
        <w:rPr>
          <w:rFonts w:ascii="Calibri" w:hAnsi="Calibri" w:cs="Calibri"/>
          <w:sz w:val="22"/>
          <w:szCs w:val="22"/>
        </w:rPr>
        <w:t>.</w:t>
      </w:r>
    </w:p>
    <w:p w14:paraId="379D4B34" w14:textId="2FFDC2AF" w:rsidR="00461649" w:rsidRPr="00974E51" w:rsidRDefault="00461649" w:rsidP="00974E51">
      <w:pPr>
        <w:pStyle w:val="Odstavecseseznamem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 w:rsidRPr="00974E51">
        <w:rPr>
          <w:rFonts w:ascii="Calibri" w:hAnsi="Calibri" w:cs="Calibri"/>
          <w:sz w:val="22"/>
          <w:szCs w:val="22"/>
        </w:rPr>
        <w:t>Dbáme na hygienu, prevenci infekcí a bezpečné zacházení se zdravotnickými prostředky</w:t>
      </w:r>
      <w:r w:rsidR="00E44611">
        <w:rPr>
          <w:rFonts w:ascii="Calibri" w:hAnsi="Calibri" w:cs="Calibri"/>
          <w:sz w:val="22"/>
          <w:szCs w:val="22"/>
        </w:rPr>
        <w:t>.</w:t>
      </w:r>
      <w:r w:rsidRPr="00974E51">
        <w:rPr>
          <w:rFonts w:ascii="Calibri" w:hAnsi="Calibri" w:cs="Calibri"/>
          <w:sz w:val="22"/>
          <w:szCs w:val="22"/>
        </w:rPr>
        <w:t xml:space="preserve"> </w:t>
      </w:r>
    </w:p>
    <w:p w14:paraId="1401A283" w14:textId="3522773D" w:rsidR="00954891" w:rsidRPr="00974E51" w:rsidRDefault="00974E51" w:rsidP="00974E51">
      <w:pPr>
        <w:pStyle w:val="Odstavecseseznamem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Snažíme se o m</w:t>
      </w:r>
      <w:r w:rsidR="000055DD" w:rsidRPr="00974E51">
        <w:rPr>
          <w:rFonts w:ascii="Calibri" w:hAnsi="Calibri" w:cs="Calibri"/>
          <w:sz w:val="22"/>
          <w:szCs w:val="22"/>
        </w:rPr>
        <w:t>inimalizace čekací doby</w:t>
      </w:r>
      <w:r w:rsidR="00E44611">
        <w:rPr>
          <w:rFonts w:ascii="Calibri" w:hAnsi="Calibri" w:cs="Calibri"/>
          <w:sz w:val="22"/>
          <w:szCs w:val="22"/>
        </w:rPr>
        <w:t>.</w:t>
      </w:r>
    </w:p>
    <w:p w14:paraId="080E59B5" w14:textId="06452A78" w:rsidR="0024657A" w:rsidRPr="00974E51" w:rsidRDefault="00974E51" w:rsidP="00974E51">
      <w:pPr>
        <w:pStyle w:val="Odstavecseseznamem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 w:rsidRPr="00974E51">
        <w:rPr>
          <w:rFonts w:ascii="Calibri" w:hAnsi="Calibri" w:cs="Calibri"/>
          <w:sz w:val="22"/>
          <w:szCs w:val="22"/>
        </w:rPr>
        <w:t>Spoluvytváříme p</w:t>
      </w:r>
      <w:r w:rsidR="000055DD" w:rsidRPr="00974E51">
        <w:rPr>
          <w:rFonts w:ascii="Calibri" w:hAnsi="Calibri" w:cs="Calibri"/>
          <w:sz w:val="22"/>
          <w:szCs w:val="22"/>
        </w:rPr>
        <w:t>říjemné a diskrétní prostředí</w:t>
      </w:r>
      <w:r w:rsidR="00E44611">
        <w:rPr>
          <w:rFonts w:ascii="Calibri" w:hAnsi="Calibri" w:cs="Calibri"/>
          <w:sz w:val="22"/>
          <w:szCs w:val="22"/>
        </w:rPr>
        <w:t>.</w:t>
      </w:r>
    </w:p>
    <w:p w14:paraId="24BC91B0" w14:textId="267ADFC3" w:rsidR="000055DD" w:rsidRPr="0024657A" w:rsidRDefault="000055DD" w:rsidP="0024657A">
      <w:pPr>
        <w:numPr>
          <w:ilvl w:val="0"/>
          <w:numId w:val="3"/>
        </w:numPr>
        <w:spacing w:before="60" w:after="60"/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Zav</w:t>
      </w:r>
      <w:r w:rsidR="00974E51">
        <w:rPr>
          <w:rFonts w:ascii="Calibri" w:hAnsi="Calibri" w:cs="Calibri"/>
          <w:sz w:val="22"/>
          <w:szCs w:val="22"/>
        </w:rPr>
        <w:t>ádíme</w:t>
      </w:r>
      <w:r w:rsidRPr="0024657A">
        <w:rPr>
          <w:rFonts w:ascii="Calibri" w:hAnsi="Calibri" w:cs="Calibri"/>
          <w:sz w:val="22"/>
          <w:szCs w:val="22"/>
        </w:rPr>
        <w:t xml:space="preserve"> moderní diagnostick</w:t>
      </w:r>
      <w:r w:rsidR="00974E51">
        <w:rPr>
          <w:rFonts w:ascii="Calibri" w:hAnsi="Calibri" w:cs="Calibri"/>
          <w:sz w:val="22"/>
          <w:szCs w:val="22"/>
        </w:rPr>
        <w:t>é</w:t>
      </w:r>
      <w:r w:rsidRPr="0024657A">
        <w:rPr>
          <w:rFonts w:ascii="Calibri" w:hAnsi="Calibri" w:cs="Calibri"/>
          <w:sz w:val="22"/>
          <w:szCs w:val="22"/>
        </w:rPr>
        <w:t xml:space="preserve"> metod</w:t>
      </w:r>
      <w:r w:rsidR="00974E51">
        <w:rPr>
          <w:rFonts w:ascii="Calibri" w:hAnsi="Calibri" w:cs="Calibri"/>
          <w:sz w:val="22"/>
          <w:szCs w:val="22"/>
        </w:rPr>
        <w:t>y</w:t>
      </w:r>
      <w:r w:rsidR="00461649">
        <w:rPr>
          <w:rFonts w:ascii="Calibri" w:hAnsi="Calibri" w:cs="Calibri"/>
          <w:sz w:val="22"/>
          <w:szCs w:val="22"/>
        </w:rPr>
        <w:t xml:space="preserve"> a nov</w:t>
      </w:r>
      <w:r w:rsidR="00974E51">
        <w:rPr>
          <w:rFonts w:ascii="Calibri" w:hAnsi="Calibri" w:cs="Calibri"/>
          <w:sz w:val="22"/>
          <w:szCs w:val="22"/>
        </w:rPr>
        <w:t>é</w:t>
      </w:r>
      <w:r w:rsidR="00461649">
        <w:rPr>
          <w:rFonts w:ascii="Calibri" w:hAnsi="Calibri" w:cs="Calibri"/>
          <w:sz w:val="22"/>
          <w:szCs w:val="22"/>
        </w:rPr>
        <w:t xml:space="preserve"> poznatk</w:t>
      </w:r>
      <w:r w:rsidR="00974E51">
        <w:rPr>
          <w:rFonts w:ascii="Calibri" w:hAnsi="Calibri" w:cs="Calibri"/>
          <w:sz w:val="22"/>
          <w:szCs w:val="22"/>
        </w:rPr>
        <w:t xml:space="preserve">y </w:t>
      </w:r>
      <w:r w:rsidR="00461649">
        <w:rPr>
          <w:rFonts w:ascii="Calibri" w:hAnsi="Calibri" w:cs="Calibri"/>
          <w:sz w:val="22"/>
          <w:szCs w:val="22"/>
        </w:rPr>
        <w:t>do praxe</w:t>
      </w:r>
      <w:r w:rsidR="00E44611">
        <w:rPr>
          <w:rFonts w:ascii="Calibri" w:hAnsi="Calibri" w:cs="Calibri"/>
          <w:sz w:val="22"/>
          <w:szCs w:val="22"/>
        </w:rPr>
        <w:t>.</w:t>
      </w:r>
    </w:p>
    <w:p w14:paraId="712DD577" w14:textId="52E70F16" w:rsidR="000055DD" w:rsidRPr="0024657A" w:rsidRDefault="000055DD" w:rsidP="0024657A">
      <w:pPr>
        <w:numPr>
          <w:ilvl w:val="0"/>
          <w:numId w:val="3"/>
        </w:numPr>
        <w:spacing w:before="60" w:after="60"/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Spolupr</w:t>
      </w:r>
      <w:r w:rsidR="00091162">
        <w:rPr>
          <w:rFonts w:ascii="Calibri" w:hAnsi="Calibri" w:cs="Calibri"/>
          <w:sz w:val="22"/>
          <w:szCs w:val="22"/>
        </w:rPr>
        <w:t>a</w:t>
      </w:r>
      <w:r w:rsidRPr="0024657A">
        <w:rPr>
          <w:rFonts w:ascii="Calibri" w:hAnsi="Calibri" w:cs="Calibri"/>
          <w:sz w:val="22"/>
          <w:szCs w:val="22"/>
        </w:rPr>
        <w:t>c</w:t>
      </w:r>
      <w:r w:rsidR="00974E51">
        <w:rPr>
          <w:rFonts w:ascii="Calibri" w:hAnsi="Calibri" w:cs="Calibri"/>
          <w:sz w:val="22"/>
          <w:szCs w:val="22"/>
        </w:rPr>
        <w:t>ujeme</w:t>
      </w:r>
      <w:r w:rsidRPr="0024657A">
        <w:rPr>
          <w:rFonts w:ascii="Calibri" w:hAnsi="Calibri" w:cs="Calibri"/>
          <w:sz w:val="22"/>
          <w:szCs w:val="22"/>
        </w:rPr>
        <w:t xml:space="preserve"> s dalšími specialisty (reprodukční medicína, onkologie, fyzioterapie, psychologie)</w:t>
      </w:r>
      <w:r w:rsidR="00E44611">
        <w:rPr>
          <w:rFonts w:ascii="Calibri" w:hAnsi="Calibri" w:cs="Calibri"/>
          <w:sz w:val="22"/>
          <w:szCs w:val="22"/>
        </w:rPr>
        <w:t>.</w:t>
      </w:r>
    </w:p>
    <w:p w14:paraId="2FC27A71" w14:textId="400959FC" w:rsidR="009215D9" w:rsidRPr="0024657A" w:rsidRDefault="00091162" w:rsidP="0024657A">
      <w:pPr>
        <w:numPr>
          <w:ilvl w:val="0"/>
          <w:numId w:val="3"/>
        </w:numPr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Klademe velký důraz </w:t>
      </w:r>
      <w:r w:rsidR="000055DD" w:rsidRPr="0024657A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aktuální </w:t>
      </w:r>
      <w:r w:rsidR="000055DD" w:rsidRPr="0024657A">
        <w:rPr>
          <w:rFonts w:ascii="Calibri" w:hAnsi="Calibri" w:cs="Calibri"/>
          <w:sz w:val="22"/>
          <w:szCs w:val="22"/>
        </w:rPr>
        <w:t xml:space="preserve">preventivní programy (screening karcinomu děložního čípku, </w:t>
      </w:r>
      <w:r>
        <w:rPr>
          <w:rFonts w:ascii="Calibri" w:hAnsi="Calibri" w:cs="Calibri"/>
          <w:sz w:val="22"/>
          <w:szCs w:val="22"/>
        </w:rPr>
        <w:t xml:space="preserve">karcinomu </w:t>
      </w:r>
      <w:r w:rsidR="000055DD" w:rsidRPr="0024657A">
        <w:rPr>
          <w:rFonts w:ascii="Calibri" w:hAnsi="Calibri" w:cs="Calibri"/>
          <w:sz w:val="22"/>
          <w:szCs w:val="22"/>
        </w:rPr>
        <w:t>prsu</w:t>
      </w:r>
      <w:r>
        <w:rPr>
          <w:rFonts w:ascii="Calibri" w:hAnsi="Calibri" w:cs="Calibri"/>
          <w:sz w:val="22"/>
          <w:szCs w:val="22"/>
        </w:rPr>
        <w:t xml:space="preserve"> i screening osteoporózy</w:t>
      </w:r>
      <w:r w:rsidR="00E44611">
        <w:rPr>
          <w:rFonts w:ascii="Calibri" w:hAnsi="Calibri" w:cs="Calibri"/>
          <w:sz w:val="22"/>
          <w:szCs w:val="22"/>
        </w:rPr>
        <w:t xml:space="preserve"> apod.</w:t>
      </w:r>
      <w:r w:rsidR="000055DD" w:rsidRPr="0024657A">
        <w:rPr>
          <w:rFonts w:ascii="Calibri" w:hAnsi="Calibri" w:cs="Calibri"/>
          <w:sz w:val="22"/>
          <w:szCs w:val="22"/>
        </w:rPr>
        <w:t>)</w:t>
      </w:r>
    </w:p>
    <w:p w14:paraId="41E89020" w14:textId="22E7D9A2" w:rsidR="0024657A" w:rsidRDefault="003A0878" w:rsidP="00461649">
      <w:pPr>
        <w:ind w:left="360"/>
        <w:rPr>
          <w:rFonts w:ascii="Calibri" w:hAnsi="Calibri" w:cs="Calibri"/>
          <w:sz w:val="22"/>
          <w:szCs w:val="22"/>
        </w:rPr>
      </w:pPr>
      <w:r w:rsidRPr="0024657A">
        <w:rPr>
          <w:rFonts w:ascii="Calibri" w:hAnsi="Calibri" w:cs="Calibri"/>
          <w:sz w:val="22"/>
          <w:szCs w:val="22"/>
        </w:rPr>
        <w:t>Zavazujeme se k plnění požadavků ČSN EN ISO 9001</w:t>
      </w:r>
      <w:r w:rsidR="000E2C38">
        <w:rPr>
          <w:rFonts w:ascii="Calibri" w:hAnsi="Calibri" w:cs="Calibri"/>
          <w:sz w:val="22"/>
          <w:szCs w:val="22"/>
        </w:rPr>
        <w:t>:2016</w:t>
      </w:r>
      <w:r w:rsidRPr="0024657A">
        <w:rPr>
          <w:rFonts w:ascii="Calibri" w:hAnsi="Calibri" w:cs="Calibri"/>
          <w:sz w:val="22"/>
          <w:szCs w:val="22"/>
        </w:rPr>
        <w:t xml:space="preserve"> v platném znění, legislativních a odborných požadavků s minimalizací negativního vlivu k životnímu prostředí a s respektováním požadavků na udržitelnost</w:t>
      </w:r>
      <w:r w:rsidR="009215D9" w:rsidRPr="0024657A">
        <w:rPr>
          <w:rFonts w:ascii="Calibri" w:hAnsi="Calibri" w:cs="Calibri"/>
          <w:sz w:val="22"/>
          <w:szCs w:val="22"/>
        </w:rPr>
        <w:t xml:space="preserve"> a neustálému zlepšování systému managementu </w:t>
      </w:r>
      <w:r w:rsidR="00193256">
        <w:rPr>
          <w:rFonts w:ascii="Calibri" w:hAnsi="Calibri" w:cs="Calibri"/>
          <w:sz w:val="22"/>
          <w:szCs w:val="22"/>
        </w:rPr>
        <w:t>na všech úrovních</w:t>
      </w:r>
      <w:r w:rsidR="009215D9" w:rsidRPr="0024657A">
        <w:rPr>
          <w:rFonts w:ascii="Calibri" w:hAnsi="Calibri" w:cs="Calibri"/>
          <w:sz w:val="22"/>
          <w:szCs w:val="22"/>
        </w:rPr>
        <w:t>.</w:t>
      </w:r>
    </w:p>
    <w:p w14:paraId="2E421895" w14:textId="77777777" w:rsidR="00091162" w:rsidRPr="00461649" w:rsidRDefault="00091162" w:rsidP="00461649">
      <w:pPr>
        <w:ind w:left="360"/>
        <w:rPr>
          <w:rFonts w:ascii="Calibri" w:hAnsi="Calibri" w:cs="Calibri"/>
          <w:sz w:val="22"/>
          <w:szCs w:val="22"/>
        </w:rPr>
      </w:pPr>
    </w:p>
    <w:p w14:paraId="0D519663" w14:textId="77777777" w:rsidR="00461649" w:rsidRDefault="000055DD" w:rsidP="0046164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A0878">
        <w:rPr>
          <w:rFonts w:ascii="Arial" w:hAnsi="Arial" w:cs="Arial"/>
          <w:b/>
          <w:bCs/>
          <w:sz w:val="20"/>
          <w:szCs w:val="20"/>
        </w:rPr>
        <w:t xml:space="preserve">Cílem je, aby se pacientka cítila bezpečně, </w:t>
      </w:r>
      <w:r w:rsidR="003A0878" w:rsidRPr="003A0878">
        <w:rPr>
          <w:rFonts w:ascii="Arial" w:hAnsi="Arial" w:cs="Arial"/>
          <w:b/>
          <w:bCs/>
          <w:sz w:val="20"/>
          <w:szCs w:val="20"/>
        </w:rPr>
        <w:t xml:space="preserve">důvěryhodně </w:t>
      </w:r>
      <w:r w:rsidRPr="003A0878">
        <w:rPr>
          <w:rFonts w:ascii="Arial" w:hAnsi="Arial" w:cs="Arial"/>
          <w:b/>
          <w:bCs/>
          <w:sz w:val="20"/>
          <w:szCs w:val="20"/>
        </w:rPr>
        <w:t>a informovaně</w:t>
      </w:r>
      <w:r w:rsidRPr="003A0878">
        <w:rPr>
          <w:rFonts w:ascii="Arial" w:hAnsi="Arial" w:cs="Arial"/>
          <w:sz w:val="20"/>
          <w:szCs w:val="20"/>
        </w:rPr>
        <w:t>.</w:t>
      </w:r>
    </w:p>
    <w:p w14:paraId="30A3E20D" w14:textId="77777777" w:rsidR="00091162" w:rsidRDefault="00091162" w:rsidP="0046164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BE30FEC" w14:textId="77777777" w:rsidR="00461649" w:rsidRDefault="00461649" w:rsidP="0046164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8CA131C" w14:textId="75C2C3EB" w:rsidR="003A0878" w:rsidRPr="003A0878" w:rsidRDefault="0024657A" w:rsidP="0046164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5.5.2026 </w:t>
      </w:r>
      <w:r w:rsidR="003A0878" w:rsidRPr="003A0878">
        <w:rPr>
          <w:rFonts w:ascii="Arial" w:hAnsi="Arial" w:cs="Arial"/>
          <w:sz w:val="20"/>
          <w:szCs w:val="20"/>
        </w:rPr>
        <w:t xml:space="preserve"> MUDr.</w:t>
      </w:r>
      <w:proofErr w:type="gramEnd"/>
      <w:r w:rsidR="003A0878" w:rsidRPr="003A08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Jan Píštěk</w:t>
      </w:r>
    </w:p>
    <w:sectPr w:rsidR="003A0878" w:rsidRPr="003A0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5EDB" w14:textId="77777777" w:rsidR="000F6BDD" w:rsidRDefault="000F6BDD" w:rsidP="00954891">
      <w:pPr>
        <w:spacing w:before="0" w:after="0"/>
      </w:pPr>
      <w:r>
        <w:separator/>
      </w:r>
    </w:p>
  </w:endnote>
  <w:endnote w:type="continuationSeparator" w:id="0">
    <w:p w14:paraId="312B8F7D" w14:textId="77777777" w:rsidR="000F6BDD" w:rsidRDefault="000F6BDD" w:rsidP="009548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0EFA" w14:textId="77777777" w:rsidR="000F6BDD" w:rsidRDefault="000F6BDD" w:rsidP="00954891">
      <w:pPr>
        <w:spacing w:before="0" w:after="0"/>
      </w:pPr>
      <w:r>
        <w:separator/>
      </w:r>
    </w:p>
  </w:footnote>
  <w:footnote w:type="continuationSeparator" w:id="0">
    <w:p w14:paraId="605C2283" w14:textId="77777777" w:rsidR="000F6BDD" w:rsidRDefault="000F6BDD" w:rsidP="009548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4"/>
      <w:gridCol w:w="3755"/>
      <w:gridCol w:w="2410"/>
    </w:tblGrid>
    <w:tr w:rsidR="00954891" w:rsidRPr="0024657A" w14:paraId="78E5FAE3" w14:textId="77777777" w:rsidTr="00921E8E">
      <w:trPr>
        <w:trHeight w:val="1413"/>
      </w:trPr>
      <w:tc>
        <w:tcPr>
          <w:tcW w:w="3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17C747" w14:textId="77777777" w:rsidR="00954891" w:rsidRPr="0024657A" w:rsidRDefault="0024657A" w:rsidP="00954891">
          <w:pPr>
            <w:pStyle w:val="Nadpis9"/>
            <w:spacing w:before="0"/>
            <w:rPr>
              <w:rFonts w:ascii="Calibri" w:hAnsi="Calibri" w:cs="Calibri"/>
              <w:sz w:val="22"/>
              <w:szCs w:val="22"/>
            </w:rPr>
          </w:pPr>
          <w:r w:rsidRPr="0024657A">
            <w:rPr>
              <w:rFonts w:ascii="Calibri" w:hAnsi="Calibri" w:cs="Calibri"/>
              <w:sz w:val="22"/>
              <w:szCs w:val="22"/>
            </w:rPr>
            <w:t>MUDr. Jan Píštěk</w:t>
          </w:r>
        </w:p>
        <w:p w14:paraId="5F4E7DEA" w14:textId="1EFDD638" w:rsidR="0024657A" w:rsidRPr="0024657A" w:rsidRDefault="0024657A" w:rsidP="0024657A">
          <w:pPr>
            <w:rPr>
              <w:rFonts w:ascii="Calibri" w:hAnsi="Calibri" w:cs="Calibri"/>
              <w:sz w:val="22"/>
              <w:szCs w:val="22"/>
            </w:rPr>
          </w:pPr>
          <w:r w:rsidRPr="0024657A">
            <w:rPr>
              <w:rFonts w:ascii="Calibri" w:hAnsi="Calibri" w:cs="Calibri"/>
              <w:sz w:val="22"/>
              <w:szCs w:val="22"/>
            </w:rPr>
            <w:t>Gynekologická ambulance</w:t>
          </w:r>
        </w:p>
      </w:tc>
      <w:tc>
        <w:tcPr>
          <w:tcW w:w="37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969441" w14:textId="73BA78B7" w:rsidR="00954891" w:rsidRPr="0024657A" w:rsidRDefault="00954891" w:rsidP="00954891">
          <w:pPr>
            <w:spacing w:after="60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24657A">
            <w:rPr>
              <w:rFonts w:ascii="Calibri" w:hAnsi="Calibri" w:cs="Calibri"/>
              <w:b/>
              <w:sz w:val="22"/>
              <w:szCs w:val="22"/>
            </w:rPr>
            <w:t>Politika kvality a bezpečí poskytované zdravotní péče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BC28483" w14:textId="77777777" w:rsidR="00954891" w:rsidRPr="0024657A" w:rsidRDefault="00954891" w:rsidP="0024657A">
          <w:pPr>
            <w:tabs>
              <w:tab w:val="right" w:pos="2869"/>
            </w:tabs>
            <w:spacing w:before="0" w:after="0"/>
            <w:ind w:right="-777"/>
            <w:rPr>
              <w:rStyle w:val="slostrnky"/>
              <w:rFonts w:ascii="Calibri" w:hAnsi="Calibri" w:cs="Calibri"/>
              <w:sz w:val="22"/>
              <w:szCs w:val="22"/>
            </w:rPr>
          </w:pPr>
          <w:r w:rsidRPr="0024657A">
            <w:rPr>
              <w:rFonts w:ascii="Calibri" w:hAnsi="Calibri" w:cs="Calibri"/>
              <w:sz w:val="22"/>
              <w:szCs w:val="22"/>
            </w:rPr>
            <w:t xml:space="preserve">Strana /Celkem stran: </w:t>
          </w:r>
          <w:r w:rsidRPr="000E2C38">
            <w:rPr>
              <w:rStyle w:val="slostrnky"/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0E2C38">
            <w:rPr>
              <w:rStyle w:val="slostrnky"/>
              <w:rFonts w:ascii="Calibri" w:hAnsi="Calibri" w:cs="Calibri"/>
              <w:bCs/>
              <w:sz w:val="22"/>
              <w:szCs w:val="22"/>
            </w:rPr>
            <w:instrText xml:space="preserve"> PAGE </w:instrText>
          </w:r>
          <w:r w:rsidRPr="000E2C38">
            <w:rPr>
              <w:rStyle w:val="slostrnky"/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Pr="000E2C38">
            <w:rPr>
              <w:rStyle w:val="slostrnky"/>
              <w:rFonts w:ascii="Calibri" w:hAnsi="Calibri" w:cs="Calibri"/>
              <w:bCs/>
              <w:noProof/>
              <w:sz w:val="22"/>
              <w:szCs w:val="22"/>
            </w:rPr>
            <w:t>38</w:t>
          </w:r>
          <w:r w:rsidRPr="000E2C38">
            <w:rPr>
              <w:rStyle w:val="slostrnky"/>
              <w:rFonts w:ascii="Calibri" w:hAnsi="Calibri" w:cs="Calibri"/>
              <w:bCs/>
              <w:sz w:val="22"/>
              <w:szCs w:val="22"/>
            </w:rPr>
            <w:fldChar w:fldCharType="end"/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t>/</w:t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fldChar w:fldCharType="begin"/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fldChar w:fldCharType="separate"/>
          </w:r>
          <w:r w:rsidRPr="0024657A">
            <w:rPr>
              <w:rStyle w:val="slostrnky"/>
              <w:rFonts w:ascii="Calibri" w:hAnsi="Calibri" w:cs="Calibri"/>
              <w:noProof/>
              <w:sz w:val="22"/>
              <w:szCs w:val="22"/>
            </w:rPr>
            <w:t>38</w:t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fldChar w:fldCharType="end"/>
          </w:r>
        </w:p>
        <w:p w14:paraId="50627C04" w14:textId="0B54622D" w:rsidR="00954891" w:rsidRPr="0024657A" w:rsidRDefault="00954891" w:rsidP="0024657A">
          <w:pPr>
            <w:tabs>
              <w:tab w:val="right" w:pos="2869"/>
            </w:tabs>
            <w:spacing w:before="0" w:after="0"/>
            <w:ind w:right="-777"/>
            <w:rPr>
              <w:rStyle w:val="slostrnky"/>
              <w:rFonts w:ascii="Calibri" w:hAnsi="Calibri" w:cs="Calibri"/>
              <w:sz w:val="22"/>
              <w:szCs w:val="22"/>
            </w:rPr>
          </w:pP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t>V</w:t>
          </w:r>
          <w:r w:rsidR="0024657A" w:rsidRPr="0024657A">
            <w:rPr>
              <w:rStyle w:val="slostrnky"/>
              <w:rFonts w:ascii="Calibri" w:hAnsi="Calibri" w:cs="Calibri"/>
              <w:sz w:val="22"/>
              <w:szCs w:val="22"/>
            </w:rPr>
            <w:t>erze</w:t>
          </w: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t>: 01</w:t>
          </w:r>
        </w:p>
        <w:p w14:paraId="6D3C8AE7" w14:textId="77777777" w:rsidR="00954891" w:rsidRPr="0024657A" w:rsidRDefault="00954891" w:rsidP="0024657A">
          <w:pPr>
            <w:tabs>
              <w:tab w:val="right" w:pos="2869"/>
            </w:tabs>
            <w:spacing w:before="0" w:after="0"/>
            <w:ind w:right="-777"/>
            <w:rPr>
              <w:rStyle w:val="slostrnky"/>
              <w:rFonts w:ascii="Calibri" w:hAnsi="Calibri" w:cs="Calibri"/>
              <w:sz w:val="22"/>
              <w:szCs w:val="22"/>
            </w:rPr>
          </w:pP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t>Výtisk č. 01</w:t>
          </w:r>
        </w:p>
        <w:p w14:paraId="46A9BDDF" w14:textId="5FBD1BA3" w:rsidR="00954891" w:rsidRPr="0024657A" w:rsidRDefault="00954891" w:rsidP="0024657A">
          <w:pPr>
            <w:tabs>
              <w:tab w:val="right" w:pos="2869"/>
            </w:tabs>
            <w:spacing w:before="0" w:after="0"/>
            <w:ind w:right="-777"/>
            <w:rPr>
              <w:rFonts w:ascii="Calibri" w:hAnsi="Calibri" w:cs="Calibri"/>
              <w:sz w:val="22"/>
              <w:szCs w:val="22"/>
            </w:rPr>
          </w:pPr>
          <w:r w:rsidRPr="0024657A">
            <w:rPr>
              <w:rStyle w:val="slostrnky"/>
              <w:rFonts w:ascii="Calibri" w:hAnsi="Calibri" w:cs="Calibri"/>
              <w:sz w:val="22"/>
              <w:szCs w:val="22"/>
            </w:rPr>
            <w:t>Platnost od</w:t>
          </w:r>
          <w:r w:rsidR="00921E8E">
            <w:rPr>
              <w:rStyle w:val="slostrnky"/>
              <w:rFonts w:ascii="Calibri" w:hAnsi="Calibri" w:cs="Calibri"/>
              <w:sz w:val="22"/>
              <w:szCs w:val="22"/>
            </w:rPr>
            <w:t xml:space="preserve"> </w:t>
          </w:r>
          <w:r w:rsidR="00921E8E">
            <w:rPr>
              <w:rStyle w:val="slostrnky"/>
            </w:rPr>
            <w:t>5.5.2026</w:t>
          </w:r>
        </w:p>
      </w:tc>
    </w:tr>
  </w:tbl>
  <w:p w14:paraId="593D6EF3" w14:textId="77777777" w:rsidR="00954891" w:rsidRDefault="00954891" w:rsidP="00954891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0000001C"/>
    <w:name w:val="WW8Num28"/>
    <w:lvl w:ilvl="0">
      <w:start w:val="6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alibri" w:hAnsi="Calibri" w:cs="Arial"/>
      </w:rPr>
    </w:lvl>
  </w:abstractNum>
  <w:abstractNum w:abstractNumId="1" w15:restartNumberingAfterBreak="0">
    <w:nsid w:val="259E5496"/>
    <w:multiLevelType w:val="multilevel"/>
    <w:tmpl w:val="F25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E21229"/>
    <w:multiLevelType w:val="multilevel"/>
    <w:tmpl w:val="3AF679DA"/>
    <w:lvl w:ilvl="0">
      <w:start w:val="1"/>
      <w:numFmt w:val="decimal"/>
      <w:pStyle w:val="Nadpis1"/>
      <w:lvlText w:val="%1"/>
      <w:lvlJc w:val="left"/>
      <w:pPr>
        <w:tabs>
          <w:tab w:val="num" w:pos="-142"/>
        </w:tabs>
        <w:ind w:left="218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22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 w16cid:durableId="1952129750">
    <w:abstractNumId w:val="2"/>
  </w:num>
  <w:num w:numId="2" w16cid:durableId="1484661523">
    <w:abstractNumId w:val="0"/>
  </w:num>
  <w:num w:numId="3" w16cid:durableId="32494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91"/>
    <w:rsid w:val="000055DD"/>
    <w:rsid w:val="000629BC"/>
    <w:rsid w:val="00091162"/>
    <w:rsid w:val="000E2C38"/>
    <w:rsid w:val="000F6BDD"/>
    <w:rsid w:val="000F72B8"/>
    <w:rsid w:val="00100E5B"/>
    <w:rsid w:val="00110ECD"/>
    <w:rsid w:val="00113752"/>
    <w:rsid w:val="00193256"/>
    <w:rsid w:val="001B4409"/>
    <w:rsid w:val="00200F6E"/>
    <w:rsid w:val="00237317"/>
    <w:rsid w:val="0024657A"/>
    <w:rsid w:val="002E5035"/>
    <w:rsid w:val="003000C7"/>
    <w:rsid w:val="0033238A"/>
    <w:rsid w:val="00366F1D"/>
    <w:rsid w:val="003A0878"/>
    <w:rsid w:val="003D092E"/>
    <w:rsid w:val="003D48F9"/>
    <w:rsid w:val="004513EA"/>
    <w:rsid w:val="00455CA5"/>
    <w:rsid w:val="00461649"/>
    <w:rsid w:val="00517262"/>
    <w:rsid w:val="00524F5B"/>
    <w:rsid w:val="00565F72"/>
    <w:rsid w:val="00565FF5"/>
    <w:rsid w:val="007C02B0"/>
    <w:rsid w:val="007F547A"/>
    <w:rsid w:val="008501F8"/>
    <w:rsid w:val="009215D9"/>
    <w:rsid w:val="00921E8E"/>
    <w:rsid w:val="00923888"/>
    <w:rsid w:val="00944E3B"/>
    <w:rsid w:val="00954891"/>
    <w:rsid w:val="00974E51"/>
    <w:rsid w:val="00984F83"/>
    <w:rsid w:val="00A00EEE"/>
    <w:rsid w:val="00A573DA"/>
    <w:rsid w:val="00C9396E"/>
    <w:rsid w:val="00D21F2A"/>
    <w:rsid w:val="00E44611"/>
    <w:rsid w:val="00E674FF"/>
    <w:rsid w:val="00EF7736"/>
    <w:rsid w:val="00F90591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663F"/>
  <w15:chartTrackingRefBased/>
  <w15:docId w15:val="{B7EC9B45-92CA-4F7B-A868-8E1D5F6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891"/>
    <w:pPr>
      <w:suppressAutoHyphens/>
      <w:spacing w:before="120" w:after="120" w:line="240" w:lineRule="auto"/>
      <w:jc w:val="both"/>
    </w:pPr>
    <w:rPr>
      <w:rFonts w:ascii="Arial" w:eastAsia="Calibri" w:hAnsi="Arial" w:cs="Arial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65F72"/>
    <w:pPr>
      <w:keepNext/>
      <w:pageBreakBefore/>
      <w:numPr>
        <w:numId w:val="1"/>
      </w:numPr>
      <w:spacing w:before="480" w:after="280"/>
      <w:outlineLvl w:val="0"/>
    </w:pPr>
    <w:rPr>
      <w:rFonts w:ascii="Tahoma" w:eastAsia="Times New Roman" w:hAnsi="Tahoma" w:cs="Tahoma"/>
      <w:b/>
      <w:bCs/>
      <w:kern w:val="32"/>
      <w:sz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5F72"/>
    <w:rPr>
      <w:rFonts w:ascii="Tahoma" w:eastAsia="Times New Roman" w:hAnsi="Tahoma" w:cs="Tahoma"/>
      <w:b/>
      <w:bCs/>
      <w:kern w:val="32"/>
      <w:sz w:val="28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8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8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8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8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8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8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8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8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8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8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89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489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54891"/>
    <w:rPr>
      <w:rFonts w:ascii="Arial" w:eastAsia="Calibri" w:hAnsi="Arial" w:cs="Arial"/>
      <w:kern w:val="0"/>
      <w:sz w:val="20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5489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54891"/>
    <w:rPr>
      <w:rFonts w:ascii="Arial" w:eastAsia="Calibri" w:hAnsi="Arial" w:cs="Arial"/>
      <w:kern w:val="0"/>
      <w:sz w:val="20"/>
      <w:szCs w:val="24"/>
      <w:lang w:eastAsia="ar-SA"/>
      <w14:ligatures w14:val="none"/>
    </w:rPr>
  </w:style>
  <w:style w:type="character" w:styleId="slostrnky">
    <w:name w:val="page number"/>
    <w:basedOn w:val="Standardnpsmoodstavce"/>
    <w:qFormat/>
    <w:rsid w:val="00954891"/>
  </w:style>
  <w:style w:type="paragraph" w:styleId="Textkomente">
    <w:name w:val="annotation text"/>
    <w:basedOn w:val="Normln"/>
    <w:link w:val="TextkomenteChar"/>
    <w:unhideWhenUsed/>
    <w:rsid w:val="00954891"/>
    <w:pPr>
      <w:suppressAutoHyphens w:val="0"/>
    </w:pPr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954891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Styl1">
    <w:name w:val="Styl1"/>
    <w:basedOn w:val="Normln"/>
    <w:qFormat/>
    <w:rsid w:val="0024657A"/>
    <w:pPr>
      <w:shd w:val="clear" w:color="auto" w:fill="FFFFFF" w:themeFill="background1"/>
      <w:jc w:val="center"/>
    </w:pPr>
    <w:rPr>
      <w:b/>
      <w:i/>
      <w:iCs/>
      <w:color w:val="A6A6A6" w:themeColor="background1" w:themeShade="A6"/>
    </w:rPr>
  </w:style>
  <w:style w:type="paragraph" w:styleId="Normlnweb">
    <w:name w:val="Normal (Web)"/>
    <w:basedOn w:val="Normln"/>
    <w:uiPriority w:val="99"/>
    <w:unhideWhenUsed/>
    <w:rsid w:val="000055D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246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Chaloupkova</dc:creator>
  <cp:keywords/>
  <dc:description/>
  <cp:lastModifiedBy>Jan Píštěk</cp:lastModifiedBy>
  <cp:revision>2</cp:revision>
  <dcterms:created xsi:type="dcterms:W3CDTF">2026-05-02T09:50:00Z</dcterms:created>
  <dcterms:modified xsi:type="dcterms:W3CDTF">2026-05-02T09:50:00Z</dcterms:modified>
</cp:coreProperties>
</file>